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43BF5" w14:textId="02E9A56A" w:rsidR="00B75011" w:rsidRDefault="00B75011">
      <w:r>
        <w:t>Datenschutzhinweis</w:t>
      </w:r>
    </w:p>
    <w:p w14:paraId="72D57821" w14:textId="4B1B6D8A" w:rsidR="00807D15" w:rsidRDefault="00B75011">
      <w:r>
        <w:t>Mit den nachfolgenden Informationen möchten wir Sie über die Datenverarbeitung der im Formular erfassten Daten und Ihrer Rechte informieren.</w:t>
      </w:r>
    </w:p>
    <w:p w14:paraId="3589BFD3" w14:textId="77777777" w:rsidR="00B75011" w:rsidRDefault="00B75011"/>
    <w:p w14:paraId="76462C5C" w14:textId="33EA108D" w:rsidR="00B75011" w:rsidRDefault="00B75011">
      <w:r>
        <w:t>Verantwortliche Stelle und für den Datenschutz verantwortlich:</w:t>
      </w:r>
    </w:p>
    <w:p w14:paraId="225E3FE4" w14:textId="088D192F" w:rsidR="00B75011" w:rsidRDefault="00B75011">
      <w:r>
        <w:t>Dr. Ulrike Krischke</w:t>
      </w:r>
    </w:p>
    <w:p w14:paraId="280BE217" w14:textId="3B0D2C0D" w:rsidR="00B75011" w:rsidRDefault="00B75011">
      <w:r>
        <w:t>Am Waldrand 2, 82515 Wolfratshausen</w:t>
      </w:r>
    </w:p>
    <w:p w14:paraId="035FB502" w14:textId="72E1864C" w:rsidR="00B75011" w:rsidRDefault="00B75011">
      <w:r>
        <w:t xml:space="preserve">Kontakt: </w:t>
      </w:r>
      <w:proofErr w:type="spellStart"/>
      <w:r>
        <w:t>uli</w:t>
      </w:r>
      <w:proofErr w:type="spellEnd"/>
      <w:r>
        <w:t>(at)krischke.de</w:t>
      </w:r>
    </w:p>
    <w:p w14:paraId="21D0E519" w14:textId="0745F50C" w:rsidR="00B75011" w:rsidRDefault="00B75011" w:rsidP="00B75011"/>
    <w:p w14:paraId="21D6759A" w14:textId="4E261D94" w:rsidR="00B75011" w:rsidRDefault="00B75011" w:rsidP="00B75011">
      <w:r>
        <w:t>Die v</w:t>
      </w:r>
      <w:r>
        <w:t xml:space="preserve">erantwortliche Stelle ist </w:t>
      </w:r>
      <w:r>
        <w:t>eine</w:t>
      </w:r>
      <w:r>
        <w:t xml:space="preserve"> natürliche Person, die allein oder gemeinsam mit anderen über</w:t>
      </w:r>
      <w:r>
        <w:t xml:space="preserve"> </w:t>
      </w:r>
      <w:r>
        <w:t>die Zwecke und Mittel der Verarbeitung von personenbezogenen Daten (z. B. Namen, E-Mail-Adressen o. Ä.)</w:t>
      </w:r>
      <w:r>
        <w:t xml:space="preserve"> </w:t>
      </w:r>
      <w:r>
        <w:t>entscheidet.</w:t>
      </w:r>
    </w:p>
    <w:p w14:paraId="05A33351" w14:textId="65F1A3A1" w:rsidR="00B75011" w:rsidRDefault="00B75011" w:rsidP="00B75011">
      <w:r>
        <w:t xml:space="preserve">Wenn Sie </w:t>
      </w:r>
      <w:r>
        <w:t xml:space="preserve">mir mit dem Formular Ihre Daten </w:t>
      </w:r>
      <w:r>
        <w:t>zukommen lassen, werden Ihre Angaben aus dem</w:t>
      </w:r>
    </w:p>
    <w:p w14:paraId="354224D2" w14:textId="2749A762" w:rsidR="00B75011" w:rsidRDefault="00B75011" w:rsidP="00B75011">
      <w:r>
        <w:t xml:space="preserve">Anfrageformular inklusive der von Ihnen dort angegebenen Kontaktdaten zwecks </w:t>
      </w:r>
      <w:r>
        <w:t>zur Unterstützung des Konzeptes „</w:t>
      </w:r>
      <w:r w:rsidRPr="00B75011">
        <w:t>Tagesticket WOR – mit Sicherheit unterwegs</w:t>
      </w:r>
      <w:r>
        <w:t>“ verwendet.</w:t>
      </w:r>
      <w:r>
        <w:t xml:space="preserve"> Diese Daten geben wir </w:t>
      </w:r>
      <w:r>
        <w:t>bei Bedarf an die für die Genehmigung</w:t>
      </w:r>
      <w:r>
        <w:t xml:space="preserve"> </w:t>
      </w:r>
      <w:r>
        <w:t xml:space="preserve">verantwortlichen Behörden </w:t>
      </w:r>
      <w:r>
        <w:t>weiter.</w:t>
      </w:r>
      <w:r>
        <w:t xml:space="preserve"> </w:t>
      </w:r>
      <w:r>
        <w:t xml:space="preserve">Die Verarbeitung dieser Daten erfolgt auf Grundlage von Art. 6 Abs. 1 </w:t>
      </w:r>
      <w:proofErr w:type="spellStart"/>
      <w:r>
        <w:t>lit</w:t>
      </w:r>
      <w:proofErr w:type="spellEnd"/>
      <w:r>
        <w:t xml:space="preserve">. </w:t>
      </w:r>
      <w:r>
        <w:t>a</w:t>
      </w:r>
      <w:r>
        <w:t xml:space="preserve"> DSGVO, </w:t>
      </w:r>
      <w:r>
        <w:t>Ihrer Einwilligung.</w:t>
      </w:r>
    </w:p>
    <w:p w14:paraId="4FA734AA" w14:textId="3DA800D0" w:rsidR="00B75011" w:rsidRDefault="00B75011" w:rsidP="00B75011">
      <w:r>
        <w:t xml:space="preserve">Ihre Daten werden nicht für Werbezwecke </w:t>
      </w:r>
      <w:r w:rsidR="004E77A6">
        <w:t>verwendet oder weitergegeben.</w:t>
      </w:r>
    </w:p>
    <w:p w14:paraId="0EAEDF1D" w14:textId="71340B51" w:rsidR="00B75011" w:rsidRDefault="00B75011" w:rsidP="00B75011">
      <w:r>
        <w:t xml:space="preserve">Die von Ihnen im Kontaktformular eingegebenen Daten verbleiben bei uns, bis </w:t>
      </w:r>
      <w:r>
        <w:t xml:space="preserve">die Entscheidung über die Freigabe des Konzeptes abgeschlossen ist und werden dann unverzüglich gelöscht. </w:t>
      </w:r>
      <w:r>
        <w:t xml:space="preserve">Sie </w:t>
      </w:r>
      <w:r>
        <w:t xml:space="preserve">können aber jederzeit Ihre Einwilligung widerrufen und </w:t>
      </w:r>
      <w:r>
        <w:t>uns zur Löschung</w:t>
      </w:r>
      <w:r>
        <w:t xml:space="preserve"> </w:t>
      </w:r>
      <w:r>
        <w:t>auffordern</w:t>
      </w:r>
      <w:r>
        <w:t>.</w:t>
      </w:r>
      <w:r w:rsidRPr="00B75011">
        <w:t xml:space="preserve"> </w:t>
      </w:r>
      <w:r>
        <w:t>Die Rechtmäßigkeit der bis zum Widerruf erfolgten</w:t>
      </w:r>
      <w:r>
        <w:t xml:space="preserve"> </w:t>
      </w:r>
      <w:r>
        <w:t>Datenverarbeitung bleibt vom Widerruf unberührt.</w:t>
      </w:r>
    </w:p>
    <w:p w14:paraId="74A327DF" w14:textId="16050352" w:rsidR="004E77A6" w:rsidRDefault="004E77A6" w:rsidP="00B75011">
      <w:r>
        <w:t>Bitte melden Sie sich bei mir, wenn Sie Fragen dazu haben.</w:t>
      </w:r>
    </w:p>
    <w:p w14:paraId="38C16079" w14:textId="23A2C182" w:rsidR="00B75011" w:rsidRDefault="00B75011" w:rsidP="00B75011">
      <w:r>
        <w:cr/>
      </w:r>
    </w:p>
    <w:sectPr w:rsidR="00B75011" w:rsidSect="007D16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11"/>
    <w:rsid w:val="004E77A6"/>
    <w:rsid w:val="007D1661"/>
    <w:rsid w:val="00807D15"/>
    <w:rsid w:val="00B7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7415"/>
  <w15:chartTrackingRefBased/>
  <w15:docId w15:val="{B876CD93-FB7A-488E-BC08-AC054836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 Krischke</dc:creator>
  <cp:keywords/>
  <dc:description/>
  <cp:lastModifiedBy>Stephan  Krischke</cp:lastModifiedBy>
  <cp:revision>1</cp:revision>
  <dcterms:created xsi:type="dcterms:W3CDTF">2021-03-25T07:32:00Z</dcterms:created>
  <dcterms:modified xsi:type="dcterms:W3CDTF">2021-03-25T07:43:00Z</dcterms:modified>
</cp:coreProperties>
</file>